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附件2：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贵州大学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研究生学位（毕业）</w:t>
      </w:r>
      <w:r>
        <w:rPr>
          <w:rFonts w:ascii="仿宋" w:hAnsi="仿宋" w:eastAsia="仿宋" w:cs="Times New Roman"/>
          <w:b/>
          <w:sz w:val="32"/>
          <w:szCs w:val="32"/>
        </w:rPr>
        <w:t>论文线上答辩公告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sz w:val="28"/>
          <w:szCs w:val="28"/>
        </w:rPr>
        <w:t>论文题目</w:t>
      </w:r>
      <w:r>
        <w:rPr>
          <w:rFonts w:ascii="仿宋" w:hAnsi="仿宋" w:eastAsia="仿宋" w:cs="Times New Roman"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Cs w:val="21"/>
          <w:u w:val="single"/>
        </w:rPr>
        <w:t>新型城镇化对产业结构升级的影响研究——基于长三角城市群的实证分析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培养单位</w:t>
      </w:r>
      <w:r>
        <w:rPr>
          <w:rFonts w:hint="eastAsia"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经济学院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答 辩 人：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路茜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 xml:space="preserve">学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</w:rPr>
        <w:t>号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2017020468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学科专业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应用经济学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指导老师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蒋雪梅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</w:p>
    <w:p>
      <w:pPr>
        <w:jc w:val="center"/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答辩委员会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朱满德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支援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龙江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张寒松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陈英葵</w:t>
            </w:r>
            <w:bookmarkStart w:id="0" w:name="_GoBack"/>
            <w:bookmarkEnd w:id="0"/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师范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大学</w:t>
            </w:r>
          </w:p>
        </w:tc>
      </w:tr>
    </w:tbl>
    <w:p>
      <w:pPr>
        <w:spacing w:before="312" w:beforeLines="100"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答辩秘书：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杨英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Times New Roman"/>
          <w:bCs/>
          <w:sz w:val="28"/>
          <w:szCs w:val="28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监督教师：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黄莉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答辩时间：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2020年5月28日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ascii="仿宋" w:hAnsi="仿宋" w:eastAsia="仿宋" w:cs="Times New Roman"/>
          <w:bCs/>
          <w:sz w:val="28"/>
          <w:szCs w:val="28"/>
        </w:rPr>
        <w:t>答辩将在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腾讯会议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</w:t>
      </w:r>
      <w:r>
        <w:rPr>
          <w:rFonts w:ascii="仿宋" w:hAnsi="仿宋" w:eastAsia="仿宋" w:cs="Times New Roman"/>
          <w:bCs/>
          <w:sz w:val="28"/>
          <w:szCs w:val="28"/>
        </w:rPr>
        <w:t>平台进行，线上参加方式如下：</w:t>
      </w:r>
      <w:r>
        <w:rPr>
          <w:rFonts w:ascii="仿宋" w:hAnsi="仿宋" w:eastAsia="仿宋" w:cs="Times New Roman"/>
          <w:sz w:val="28"/>
          <w:szCs w:val="28"/>
        </w:rPr>
        <w:cr/>
      </w:r>
      <w:r>
        <w:rPr>
          <w:rFonts w:ascii="仿宋" w:hAnsi="仿宋" w:eastAsia="仿宋" w:cs="Times New Roman"/>
          <w:sz w:val="28"/>
          <w:szCs w:val="28"/>
        </w:rPr>
        <w:t>点击可直接加入会议的链接：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https://meeting.tencent.com/s/iUJemN9JKtbZ          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会议 ID：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549 467 958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手机一键拨号入会：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+8675536550000,,549467958# (中国大陆)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br w:type="textWrapping"/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+85230018898,,,2,549467958# (中国香港)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根据您的位置拨号入会：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+8675536550000 (中国大陆)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br w:type="textWrapping"/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+85230018898 (中国香港)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如遇到</w:t>
      </w:r>
      <w:r>
        <w:rPr>
          <w:rFonts w:ascii="仿宋" w:hAnsi="仿宋" w:eastAsia="仿宋" w:cs="Times New Roman"/>
          <w:sz w:val="28"/>
          <w:szCs w:val="28"/>
        </w:rPr>
        <w:t>上述平台故障或断开，</w:t>
      </w:r>
      <w:r>
        <w:rPr>
          <w:rFonts w:hint="eastAsia" w:ascii="仿宋" w:hAnsi="仿宋" w:eastAsia="仿宋" w:cs="Times New Roman"/>
          <w:sz w:val="28"/>
          <w:szCs w:val="28"/>
        </w:rPr>
        <w:t>答辩</w:t>
      </w:r>
      <w:r>
        <w:rPr>
          <w:rFonts w:ascii="仿宋" w:hAnsi="仿宋" w:eastAsia="仿宋" w:cs="Times New Roman"/>
          <w:sz w:val="28"/>
          <w:szCs w:val="28"/>
        </w:rPr>
        <w:t>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腾讯会议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</w:t>
      </w:r>
      <w:r>
        <w:rPr>
          <w:rFonts w:ascii="仿宋" w:hAnsi="仿宋" w:eastAsia="仿宋" w:cs="Times New Roman"/>
          <w:sz w:val="28"/>
          <w:szCs w:val="28"/>
        </w:rPr>
        <w:t>平台</w:t>
      </w:r>
      <w:r>
        <w:rPr>
          <w:rFonts w:hint="eastAsia" w:ascii="仿宋" w:hAnsi="仿宋" w:eastAsia="仿宋" w:cs="Times New Roman"/>
          <w:sz w:val="28"/>
          <w:szCs w:val="28"/>
        </w:rPr>
        <w:t>上</w:t>
      </w:r>
      <w:r>
        <w:rPr>
          <w:rFonts w:ascii="仿宋" w:hAnsi="仿宋" w:eastAsia="仿宋" w:cs="Times New Roman"/>
          <w:sz w:val="28"/>
          <w:szCs w:val="28"/>
        </w:rPr>
        <w:t>进行，线上参加方式如下：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会议</w:t>
      </w:r>
      <w:r>
        <w:rPr>
          <w:rFonts w:ascii="仿宋" w:hAnsi="仿宋" w:eastAsia="仿宋" w:cs="Times New Roman"/>
          <w:sz w:val="28"/>
          <w:szCs w:val="28"/>
        </w:rPr>
        <w:t>ID</w:t>
      </w:r>
      <w:r>
        <w:rPr>
          <w:rFonts w:hint="eastAsia" w:ascii="仿宋" w:hAnsi="仿宋" w:eastAsia="仿宋" w:cs="Times New Roman"/>
          <w:sz w:val="28"/>
          <w:szCs w:val="28"/>
        </w:rPr>
        <w:t>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765816688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ascii="仿宋" w:hAnsi="仿宋" w:eastAsia="仿宋" w:cs="Times New Roman"/>
          <w:bCs/>
          <w:sz w:val="28"/>
          <w:szCs w:val="28"/>
        </w:rPr>
        <w:t>，</w:t>
      </w:r>
      <w:r>
        <w:rPr>
          <w:rFonts w:hint="eastAsia" w:ascii="仿宋" w:hAnsi="仿宋" w:eastAsia="仿宋" w:cs="Times New Roman"/>
          <w:sz w:val="28"/>
          <w:szCs w:val="28"/>
        </w:rPr>
        <w:t>密码：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987654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</w:p>
    <w:p>
      <w:pPr>
        <w:spacing w:line="400" w:lineRule="exact"/>
        <w:rPr>
          <w:rFonts w:ascii="仿宋" w:hAnsi="仿宋" w:eastAsia="仿宋" w:cs="Times New Roman"/>
          <w:b/>
          <w:sz w:val="28"/>
          <w:szCs w:val="28"/>
        </w:rPr>
      </w:pPr>
    </w:p>
    <w:p>
      <w:pPr>
        <w:rPr>
          <w:rFonts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95A"/>
    <w:rsid w:val="00077C4D"/>
    <w:rsid w:val="000B02F2"/>
    <w:rsid w:val="000D0146"/>
    <w:rsid w:val="00202912"/>
    <w:rsid w:val="00291BEA"/>
    <w:rsid w:val="00320594"/>
    <w:rsid w:val="00327E1A"/>
    <w:rsid w:val="00372077"/>
    <w:rsid w:val="003B3FE6"/>
    <w:rsid w:val="003F7F33"/>
    <w:rsid w:val="005240FA"/>
    <w:rsid w:val="005B5F9B"/>
    <w:rsid w:val="005C495A"/>
    <w:rsid w:val="005F4B5F"/>
    <w:rsid w:val="00611396"/>
    <w:rsid w:val="00612906"/>
    <w:rsid w:val="006737E4"/>
    <w:rsid w:val="007C4B14"/>
    <w:rsid w:val="00887087"/>
    <w:rsid w:val="00944BB8"/>
    <w:rsid w:val="00963B45"/>
    <w:rsid w:val="00AF2594"/>
    <w:rsid w:val="00B45B00"/>
    <w:rsid w:val="00B734C5"/>
    <w:rsid w:val="00BF6221"/>
    <w:rsid w:val="00C60361"/>
    <w:rsid w:val="00D21A02"/>
    <w:rsid w:val="00D324AA"/>
    <w:rsid w:val="00DB31EE"/>
    <w:rsid w:val="00E05655"/>
    <w:rsid w:val="00E55466"/>
    <w:rsid w:val="00E82DD2"/>
    <w:rsid w:val="00FA27BE"/>
    <w:rsid w:val="23EA3AFD"/>
    <w:rsid w:val="3FB87786"/>
    <w:rsid w:val="61CD4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104</Words>
  <Characters>599</Characters>
  <Lines>4</Lines>
  <Paragraphs>1</Paragraphs>
  <TotalTime>23</TotalTime>
  <ScaleCrop>false</ScaleCrop>
  <LinksUpToDate>false</LinksUpToDate>
  <CharactersWithSpaces>702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2020-03-14T12:38:00Z</dcterms:created>
  <dc:creator>Hanry Ma</dc:creator>
  <cp:lastModifiedBy>煙雨凄迷</cp:lastModifiedBy>
  <dcterms:modified xsi:type="dcterms:W3CDTF">2020-05-27T02:10:41Z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